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E134" w14:textId="77777777" w:rsidR="009F2F9C" w:rsidRDefault="009F2F9C" w:rsidP="009F2F9C">
      <w:pPr>
        <w:jc w:val="both"/>
        <w:rPr>
          <w:rFonts w:ascii="Batang" w:eastAsia="Batang" w:hAnsi="Batang"/>
        </w:rPr>
      </w:pPr>
      <w:r w:rsidRPr="00EC5AA5">
        <w:rPr>
          <w:rFonts w:ascii="Batang" w:eastAsia="Batang" w:hAnsi="Batang"/>
        </w:rPr>
        <w:t xml:space="preserve">  </w:t>
      </w:r>
    </w:p>
    <w:p w14:paraId="02EC59DE" w14:textId="77777777" w:rsidR="009F2F9C" w:rsidRPr="00EC5AA5" w:rsidRDefault="009F2F9C" w:rsidP="009F2F9C">
      <w:pPr>
        <w:jc w:val="both"/>
        <w:rPr>
          <w:rFonts w:ascii="Batang" w:eastAsia="Batang" w:hAnsi="Batang"/>
        </w:rPr>
      </w:pPr>
      <w:r w:rsidRPr="00EC5AA5">
        <w:rPr>
          <w:rFonts w:ascii="Batang" w:eastAsia="Batang" w:hAnsi="Batang"/>
        </w:rPr>
        <w:t xml:space="preserve">                    </w:t>
      </w:r>
      <w:r w:rsidRPr="00EC5AA5">
        <w:rPr>
          <w:rFonts w:ascii="Batang" w:eastAsia="Batang" w:hAnsi="Batang"/>
          <w:b/>
          <w:bCs/>
          <w:color w:val="000066"/>
          <w:sz w:val="10"/>
          <w:szCs w:val="10"/>
        </w:rPr>
        <w:fldChar w:fldCharType="begin"/>
      </w:r>
      <w:r w:rsidRPr="00EC5AA5">
        <w:rPr>
          <w:rFonts w:ascii="Batang" w:eastAsia="Batang" w:hAnsi="Batang"/>
          <w:b/>
          <w:bCs/>
          <w:color w:val="000066"/>
          <w:sz w:val="10"/>
          <w:szCs w:val="10"/>
        </w:rPr>
        <w:instrText xml:space="preserve"> INCLUDEPICTURE "http://www.vlada.hr/Slike/2002/12/08/6111719.GIF" \* MERGEFORMATINET </w:instrText>
      </w:r>
      <w:r w:rsidRPr="00EC5AA5">
        <w:rPr>
          <w:rFonts w:ascii="Batang" w:eastAsia="Batang" w:hAnsi="Batang"/>
          <w:b/>
          <w:bCs/>
          <w:color w:val="000066"/>
          <w:sz w:val="10"/>
          <w:szCs w:val="10"/>
        </w:rPr>
        <w:fldChar w:fldCharType="separate"/>
      </w:r>
      <w:r w:rsidR="00B76CB6">
        <w:rPr>
          <w:rFonts w:ascii="Batang" w:eastAsia="Batang" w:hAnsi="Batang"/>
          <w:b/>
          <w:bCs/>
          <w:color w:val="000066"/>
          <w:sz w:val="10"/>
          <w:szCs w:val="10"/>
        </w:rPr>
        <w:fldChar w:fldCharType="begin"/>
      </w:r>
      <w:r w:rsidR="00B76CB6">
        <w:rPr>
          <w:rFonts w:ascii="Batang" w:eastAsia="Batang" w:hAnsi="Batang"/>
          <w:b/>
          <w:bCs/>
          <w:color w:val="000066"/>
          <w:sz w:val="10"/>
          <w:szCs w:val="10"/>
        </w:rPr>
        <w:instrText xml:space="preserve"> INCLUDEPICTURE  "http://www.vlada.hr/Slike/2002/12/08/6111719.GIF" \* MERGEFORMATINET </w:instrText>
      </w:r>
      <w:r w:rsidR="00B76CB6">
        <w:rPr>
          <w:rFonts w:ascii="Batang" w:eastAsia="Batang" w:hAnsi="Batang"/>
          <w:b/>
          <w:bCs/>
          <w:color w:val="000066"/>
          <w:sz w:val="10"/>
          <w:szCs w:val="10"/>
        </w:rPr>
        <w:fldChar w:fldCharType="separate"/>
      </w:r>
      <w:r w:rsidR="00006540">
        <w:rPr>
          <w:rFonts w:ascii="Batang" w:eastAsia="Batang" w:hAnsi="Batang"/>
          <w:b/>
          <w:bCs/>
          <w:color w:val="000066"/>
          <w:sz w:val="10"/>
          <w:szCs w:val="10"/>
        </w:rPr>
        <w:fldChar w:fldCharType="begin"/>
      </w:r>
      <w:r w:rsidR="00006540">
        <w:rPr>
          <w:rFonts w:ascii="Batang" w:eastAsia="Batang" w:hAnsi="Batang"/>
          <w:b/>
          <w:bCs/>
          <w:color w:val="000066"/>
          <w:sz w:val="10"/>
          <w:szCs w:val="10"/>
        </w:rPr>
        <w:instrText xml:space="preserve"> INCLUDEPICTURE  "http://www.vlada.hr/Slike/2002/12/08/6111719.GIF" \* MERGEFORMATINET </w:instrText>
      </w:r>
      <w:r w:rsidR="00006540">
        <w:rPr>
          <w:rFonts w:ascii="Batang" w:eastAsia="Batang" w:hAnsi="Batang"/>
          <w:b/>
          <w:bCs/>
          <w:color w:val="000066"/>
          <w:sz w:val="10"/>
          <w:szCs w:val="10"/>
        </w:rPr>
        <w:fldChar w:fldCharType="separate"/>
      </w:r>
      <w:r w:rsidR="00000000">
        <w:rPr>
          <w:rFonts w:ascii="Batang" w:eastAsia="Batang" w:hAnsi="Batang"/>
          <w:b/>
          <w:bCs/>
          <w:color w:val="000066"/>
          <w:sz w:val="10"/>
          <w:szCs w:val="10"/>
        </w:rPr>
        <w:fldChar w:fldCharType="begin"/>
      </w:r>
      <w:r w:rsidR="00000000">
        <w:rPr>
          <w:rFonts w:ascii="Batang" w:eastAsia="Batang" w:hAnsi="Batang"/>
          <w:b/>
          <w:bCs/>
          <w:color w:val="000066"/>
          <w:sz w:val="10"/>
          <w:szCs w:val="10"/>
        </w:rPr>
        <w:instrText xml:space="preserve"> INCLUDEPICTURE  "http://www.vlada.hr/Slike/2002/12/08/6111719.GIF" \* MERGEFORMATINET </w:instrText>
      </w:r>
      <w:r w:rsidR="00000000">
        <w:rPr>
          <w:rFonts w:ascii="Batang" w:eastAsia="Batang" w:hAnsi="Batang"/>
          <w:b/>
          <w:bCs/>
          <w:color w:val="000066"/>
          <w:sz w:val="10"/>
          <w:szCs w:val="10"/>
        </w:rPr>
        <w:fldChar w:fldCharType="separate"/>
      </w:r>
      <w:r w:rsidR="003C46F8">
        <w:rPr>
          <w:rFonts w:ascii="Batang" w:eastAsia="Batang" w:hAnsi="Batang"/>
          <w:b/>
          <w:bCs/>
          <w:color w:val="000066"/>
          <w:sz w:val="10"/>
          <w:szCs w:val="10"/>
        </w:rPr>
        <w:pict w14:anchorId="196B18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>
            <v:imagedata r:id="rId4" r:href="rId5"/>
          </v:shape>
        </w:pict>
      </w:r>
      <w:r w:rsidR="00000000">
        <w:rPr>
          <w:rFonts w:ascii="Batang" w:eastAsia="Batang" w:hAnsi="Batang"/>
          <w:b/>
          <w:bCs/>
          <w:color w:val="000066"/>
          <w:sz w:val="10"/>
          <w:szCs w:val="10"/>
        </w:rPr>
        <w:fldChar w:fldCharType="end"/>
      </w:r>
      <w:r w:rsidR="00006540">
        <w:rPr>
          <w:rFonts w:ascii="Batang" w:eastAsia="Batang" w:hAnsi="Batang"/>
          <w:b/>
          <w:bCs/>
          <w:color w:val="000066"/>
          <w:sz w:val="10"/>
          <w:szCs w:val="10"/>
        </w:rPr>
        <w:fldChar w:fldCharType="end"/>
      </w:r>
      <w:r w:rsidR="00B76CB6">
        <w:rPr>
          <w:rFonts w:ascii="Batang" w:eastAsia="Batang" w:hAnsi="Batang"/>
          <w:b/>
          <w:bCs/>
          <w:color w:val="000066"/>
          <w:sz w:val="10"/>
          <w:szCs w:val="10"/>
        </w:rPr>
        <w:fldChar w:fldCharType="end"/>
      </w:r>
      <w:r w:rsidRPr="00EC5AA5">
        <w:rPr>
          <w:rFonts w:ascii="Batang" w:eastAsia="Batang" w:hAnsi="Batang"/>
          <w:b/>
          <w:bCs/>
          <w:color w:val="000066"/>
          <w:sz w:val="10"/>
          <w:szCs w:val="10"/>
        </w:rPr>
        <w:fldChar w:fldCharType="end"/>
      </w:r>
      <w:r w:rsidRPr="00EC5AA5">
        <w:rPr>
          <w:rFonts w:ascii="Batang" w:eastAsia="Batang" w:hAnsi="Batang"/>
        </w:rPr>
        <w:t xml:space="preserve">                     </w:t>
      </w:r>
    </w:p>
    <w:p w14:paraId="4040422F" w14:textId="77777777" w:rsidR="009F2F9C" w:rsidRPr="004663F2" w:rsidRDefault="009F2F9C" w:rsidP="009F2F9C">
      <w:pPr>
        <w:rPr>
          <w:rFonts w:eastAsia="Batang"/>
          <w:b/>
          <w:bCs/>
        </w:rPr>
      </w:pPr>
      <w:r w:rsidRPr="00642A66">
        <w:rPr>
          <w:rFonts w:eastAsia="Batang"/>
        </w:rPr>
        <w:t xml:space="preserve">         </w:t>
      </w:r>
      <w:r w:rsidRPr="004663F2">
        <w:rPr>
          <w:rFonts w:eastAsia="Batang"/>
          <w:b/>
          <w:bCs/>
        </w:rPr>
        <w:t>REPUBLIKA HRVATSKA</w:t>
      </w:r>
    </w:p>
    <w:p w14:paraId="7C37E92D" w14:textId="77777777" w:rsidR="009F2F9C" w:rsidRPr="004663F2" w:rsidRDefault="009F2F9C" w:rsidP="009F2F9C">
      <w:pPr>
        <w:rPr>
          <w:rFonts w:eastAsia="Batang"/>
          <w:b/>
          <w:bCs/>
        </w:rPr>
      </w:pPr>
      <w:r w:rsidRPr="004663F2">
        <w:rPr>
          <w:rFonts w:eastAsia="Batang"/>
          <w:b/>
          <w:bCs/>
        </w:rPr>
        <w:t xml:space="preserve">VUKOVARSKO-SRIJEMSKA ŽUPANIJA </w:t>
      </w:r>
    </w:p>
    <w:p w14:paraId="07F96DF8" w14:textId="77777777" w:rsidR="009F2F9C" w:rsidRPr="004663F2" w:rsidRDefault="009F2F9C" w:rsidP="009F2F9C">
      <w:pPr>
        <w:rPr>
          <w:rFonts w:eastAsia="Batang"/>
          <w:b/>
          <w:bCs/>
        </w:rPr>
      </w:pPr>
      <w:r w:rsidRPr="004663F2">
        <w:rPr>
          <w:rFonts w:eastAsia="Batang"/>
          <w:b/>
          <w:bCs/>
        </w:rPr>
        <w:t xml:space="preserve">              OPĆINA CERNA</w:t>
      </w:r>
    </w:p>
    <w:p w14:paraId="06FC7812" w14:textId="57C8F779" w:rsidR="009F2F9C" w:rsidRPr="00642A66" w:rsidRDefault="009F2F9C" w:rsidP="009F2F9C">
      <w:pPr>
        <w:rPr>
          <w:rFonts w:eastAsia="Batang"/>
          <w:b/>
        </w:rPr>
      </w:pPr>
      <w:r w:rsidRPr="00642A66">
        <w:rPr>
          <w:rFonts w:eastAsia="Batang"/>
          <w:b/>
        </w:rPr>
        <w:t xml:space="preserve">            OPĆINSK</w:t>
      </w:r>
      <w:r>
        <w:rPr>
          <w:rFonts w:eastAsia="Batang"/>
          <w:b/>
        </w:rPr>
        <w:t>O VIJEĆE</w:t>
      </w:r>
      <w:r w:rsidRPr="00642A66">
        <w:rPr>
          <w:rFonts w:eastAsia="Batang"/>
          <w:b/>
        </w:rPr>
        <w:t xml:space="preserve"> </w:t>
      </w:r>
    </w:p>
    <w:p w14:paraId="1E970E20" w14:textId="77777777" w:rsidR="009F2F9C" w:rsidRPr="00642A66" w:rsidRDefault="009F2F9C" w:rsidP="009F2F9C">
      <w:pPr>
        <w:rPr>
          <w:rFonts w:eastAsia="Batang"/>
        </w:rPr>
      </w:pPr>
      <w:r w:rsidRPr="00642A66">
        <w:rPr>
          <w:rFonts w:eastAsia="Batang"/>
        </w:rPr>
        <w:t xml:space="preserve">  </w:t>
      </w:r>
    </w:p>
    <w:p w14:paraId="2405B552" w14:textId="25757E44" w:rsidR="009F2F9C" w:rsidRPr="00642A66" w:rsidRDefault="009F2F9C" w:rsidP="009F2F9C">
      <w:pPr>
        <w:rPr>
          <w:rFonts w:eastAsia="Batang"/>
        </w:rPr>
      </w:pPr>
      <w:r w:rsidRPr="00642A66">
        <w:rPr>
          <w:rFonts w:eastAsia="Batang"/>
        </w:rPr>
        <w:t>K</w:t>
      </w:r>
      <w:r w:rsidR="004663F2">
        <w:rPr>
          <w:rFonts w:eastAsia="Batang"/>
        </w:rPr>
        <w:t>LASA</w:t>
      </w:r>
      <w:r w:rsidRPr="00642A66">
        <w:rPr>
          <w:rFonts w:eastAsia="Batang"/>
        </w:rPr>
        <w:t xml:space="preserve">: </w:t>
      </w:r>
      <w:r>
        <w:rPr>
          <w:rFonts w:eastAsia="Batang"/>
        </w:rPr>
        <w:t>310-02</w:t>
      </w:r>
      <w:r w:rsidRPr="00642A66">
        <w:rPr>
          <w:rFonts w:eastAsia="Batang"/>
        </w:rPr>
        <w:t>/</w:t>
      </w:r>
      <w:r>
        <w:rPr>
          <w:rFonts w:eastAsia="Batang"/>
        </w:rPr>
        <w:t>21</w:t>
      </w:r>
      <w:r w:rsidRPr="00642A66">
        <w:rPr>
          <w:rFonts w:eastAsia="Batang"/>
        </w:rPr>
        <w:t>-01/</w:t>
      </w:r>
      <w:r w:rsidR="00006540">
        <w:rPr>
          <w:rFonts w:eastAsia="Batang"/>
        </w:rPr>
        <w:t>1</w:t>
      </w:r>
    </w:p>
    <w:p w14:paraId="0A09E083" w14:textId="43061F70" w:rsidR="009F2F9C" w:rsidRPr="00642A66" w:rsidRDefault="009F2F9C" w:rsidP="009F2F9C">
      <w:pPr>
        <w:rPr>
          <w:rFonts w:eastAsia="Batang"/>
        </w:rPr>
      </w:pPr>
      <w:r w:rsidRPr="00642A66">
        <w:rPr>
          <w:rFonts w:eastAsia="Batang"/>
        </w:rPr>
        <w:t>U</w:t>
      </w:r>
      <w:r w:rsidR="004663F2">
        <w:rPr>
          <w:rFonts w:eastAsia="Batang"/>
        </w:rPr>
        <w:t>RBROJ</w:t>
      </w:r>
      <w:r w:rsidRPr="00642A66">
        <w:rPr>
          <w:rFonts w:eastAsia="Batang"/>
        </w:rPr>
        <w:t>: 2212/04-02-</w:t>
      </w:r>
      <w:r>
        <w:rPr>
          <w:rFonts w:eastAsia="Batang"/>
        </w:rPr>
        <w:t>21</w:t>
      </w:r>
      <w:r w:rsidRPr="00642A66">
        <w:rPr>
          <w:rFonts w:eastAsia="Batang"/>
        </w:rPr>
        <w:t>/1</w:t>
      </w:r>
    </w:p>
    <w:p w14:paraId="37F6AD46" w14:textId="3056752A" w:rsidR="009F2F9C" w:rsidRPr="00642A66" w:rsidRDefault="009F2F9C" w:rsidP="009F2F9C">
      <w:pPr>
        <w:rPr>
          <w:rFonts w:eastAsia="Batang"/>
        </w:rPr>
      </w:pPr>
      <w:r w:rsidRPr="00642A66">
        <w:rPr>
          <w:rFonts w:eastAsia="Batang"/>
        </w:rPr>
        <w:t>Cern</w:t>
      </w:r>
      <w:r w:rsidR="004663F2">
        <w:rPr>
          <w:rFonts w:eastAsia="Batang"/>
        </w:rPr>
        <w:t>a</w:t>
      </w:r>
      <w:r w:rsidRPr="00642A66">
        <w:rPr>
          <w:rFonts w:eastAsia="Batang"/>
        </w:rPr>
        <w:t xml:space="preserve">, </w:t>
      </w:r>
      <w:r w:rsidR="00B76CB6">
        <w:rPr>
          <w:rFonts w:eastAsia="Batang"/>
        </w:rPr>
        <w:t>29.</w:t>
      </w:r>
      <w:r>
        <w:rPr>
          <w:rFonts w:eastAsia="Batang"/>
        </w:rPr>
        <w:t>12.</w:t>
      </w:r>
      <w:r w:rsidRPr="00642A66">
        <w:rPr>
          <w:rFonts w:eastAsia="Batang"/>
        </w:rPr>
        <w:t>20</w:t>
      </w:r>
      <w:r>
        <w:rPr>
          <w:rFonts w:eastAsia="Batang"/>
        </w:rPr>
        <w:t>21</w:t>
      </w:r>
      <w:r w:rsidRPr="00642A66">
        <w:rPr>
          <w:rFonts w:eastAsia="Batang"/>
        </w:rPr>
        <w:t>.</w:t>
      </w:r>
    </w:p>
    <w:p w14:paraId="0D622C4D" w14:textId="77777777" w:rsidR="009F2F9C" w:rsidRDefault="009F2F9C" w:rsidP="009F2F9C"/>
    <w:p w14:paraId="5D7677D8" w14:textId="7775B564" w:rsidR="009F2F9C" w:rsidRPr="00642A66" w:rsidRDefault="009F2F9C" w:rsidP="009F2F9C"/>
    <w:p w14:paraId="24E07A34" w14:textId="613E256C" w:rsidR="009F2F9C" w:rsidRPr="004663F2" w:rsidRDefault="009F2F9C" w:rsidP="004663F2">
      <w:pPr>
        <w:jc w:val="both"/>
      </w:pPr>
      <w:r>
        <w:t xml:space="preserve">Na temelju članka 48. </w:t>
      </w:r>
      <w:r w:rsidR="004663F2" w:rsidRPr="004663F2">
        <w:rPr>
          <w:rFonts w:eastAsiaTheme="minorHAnsi"/>
          <w:lang w:eastAsia="en-US"/>
        </w:rPr>
        <w:t>Zakon o lokalnoj i područnoj (regionalnoj) samoupravi („Narodne novine“, broj: 33/01, 60/01, 129/05, 109/07, 125/08, 36/09, 36/09, 150/11, 144/12, 19/13, 137/15, 123/17, 98/19 i 144/20)</w:t>
      </w:r>
      <w:r w:rsidR="004663F2">
        <w:rPr>
          <w:rFonts w:eastAsiaTheme="minorHAnsi"/>
          <w:lang w:eastAsia="en-US"/>
        </w:rPr>
        <w:t xml:space="preserve"> i </w:t>
      </w:r>
      <w:r>
        <w:t xml:space="preserve">članka 29. Statuta </w:t>
      </w:r>
      <w:r w:rsidR="004663F2">
        <w:t>O</w:t>
      </w:r>
      <w:r>
        <w:t>pćine Cerna (</w:t>
      </w:r>
      <w:r w:rsidR="004663F2">
        <w:t>„</w:t>
      </w:r>
      <w:r>
        <w:t>Službeni vjesnik</w:t>
      </w:r>
      <w:r w:rsidR="004663F2">
        <w:t>“</w:t>
      </w:r>
      <w:r>
        <w:t xml:space="preserve"> Vukovarsko-srijemske županije</w:t>
      </w:r>
      <w:r w:rsidR="004663F2">
        <w:t>, broj:</w:t>
      </w:r>
      <w:r w:rsidRPr="009F2F9C">
        <w:t xml:space="preserve"> 13/09, 2/13, 24/14</w:t>
      </w:r>
      <w:r>
        <w:t>,</w:t>
      </w:r>
      <w:r w:rsidRPr="009F2F9C">
        <w:t xml:space="preserve"> 8/18</w:t>
      </w:r>
      <w:r>
        <w:t xml:space="preserve"> i 4/21), </w:t>
      </w:r>
      <w:r w:rsidR="004663F2">
        <w:t xml:space="preserve">Općinsko vijeće Općine Cerna na svojoj 6. sjednici održanoj  </w:t>
      </w:r>
      <w:r w:rsidR="008B3838">
        <w:t xml:space="preserve">…… </w:t>
      </w:r>
      <w:r w:rsidR="004663F2">
        <w:t>prosinca 2021., donijelo je</w:t>
      </w:r>
    </w:p>
    <w:p w14:paraId="52BCE379" w14:textId="77777777" w:rsidR="009F2F9C" w:rsidRDefault="009F2F9C" w:rsidP="009F2F9C"/>
    <w:p w14:paraId="336F76D8" w14:textId="77777777" w:rsidR="009F2F9C" w:rsidRDefault="009F2F9C" w:rsidP="009F2F9C"/>
    <w:p w14:paraId="562F06CC" w14:textId="77777777" w:rsidR="009F2F9C" w:rsidRDefault="009F2F9C" w:rsidP="009F2F9C">
      <w:pPr>
        <w:jc w:val="center"/>
      </w:pPr>
      <w:r>
        <w:t>O D L U K U</w:t>
      </w:r>
    </w:p>
    <w:p w14:paraId="6524A124" w14:textId="77777777" w:rsidR="009F2F9C" w:rsidRDefault="009F2F9C" w:rsidP="009F2F9C">
      <w:pPr>
        <w:jc w:val="center"/>
      </w:pPr>
      <w:r>
        <w:t>o osnivanju prava služnosti</w:t>
      </w:r>
    </w:p>
    <w:p w14:paraId="4946C489" w14:textId="77777777" w:rsidR="009F2F9C" w:rsidRDefault="009F2F9C" w:rsidP="009F2F9C">
      <w:pPr>
        <w:jc w:val="center"/>
      </w:pPr>
    </w:p>
    <w:p w14:paraId="3AEE892C" w14:textId="77777777" w:rsidR="009F2F9C" w:rsidRDefault="009F2F9C" w:rsidP="009F2F9C">
      <w:pPr>
        <w:jc w:val="center"/>
      </w:pPr>
      <w:r>
        <w:t>I.</w:t>
      </w:r>
    </w:p>
    <w:p w14:paraId="6C1128CF" w14:textId="77777777" w:rsidR="009F2F9C" w:rsidRDefault="009F2F9C" w:rsidP="009F2F9C">
      <w:pPr>
        <w:jc w:val="center"/>
      </w:pPr>
    </w:p>
    <w:p w14:paraId="0AED3A50" w14:textId="50749EA9" w:rsidR="009F2F9C" w:rsidRDefault="009F2F9C" w:rsidP="00C72652">
      <w:pPr>
        <w:jc w:val="both"/>
      </w:pPr>
      <w:r>
        <w:t xml:space="preserve">Odobrava se osnivanje prava služnosti Vinkovačkog vodovoda i kanalizacije d.o.o. Dragutina Žanića </w:t>
      </w:r>
      <w:r w:rsidR="00C72652">
        <w:t>–</w:t>
      </w:r>
      <w:r>
        <w:t xml:space="preserve"> Karle</w:t>
      </w:r>
      <w:r w:rsidR="00C72652">
        <w:t xml:space="preserve"> 47A, 32100 Vinkovci</w:t>
      </w:r>
      <w:r>
        <w:t>,</w:t>
      </w:r>
      <w:r w:rsidR="00C72652">
        <w:t xml:space="preserve"> OIB: 30638414709</w:t>
      </w:r>
      <w:r>
        <w:t xml:space="preserve"> za izgradnju građevine infrastrukturne namjene  vodnogospodarskog sustava – dogradnja vodoopskrbnih cjevovoda u naselju Cerna, 2.b skupine </w:t>
      </w:r>
      <w:r w:rsidR="006902F6">
        <w:t xml:space="preserve">u </w:t>
      </w:r>
      <w:r>
        <w:t xml:space="preserve">Cerni na česticama u obuhvatu zahvata  - k.č.br. </w:t>
      </w:r>
      <w:r w:rsidR="006902F6">
        <w:t>2941, 2944 i 2976 k.o. Cerna.</w:t>
      </w:r>
    </w:p>
    <w:p w14:paraId="10DCD283" w14:textId="77777777" w:rsidR="009F2F9C" w:rsidRDefault="009F2F9C" w:rsidP="009F2F9C"/>
    <w:p w14:paraId="5DD00610" w14:textId="77777777" w:rsidR="009F2F9C" w:rsidRDefault="009F2F9C" w:rsidP="009F2F9C"/>
    <w:p w14:paraId="10856FAE" w14:textId="77777777" w:rsidR="009F2F9C" w:rsidRDefault="009F2F9C" w:rsidP="009F2F9C">
      <w:pPr>
        <w:jc w:val="center"/>
      </w:pPr>
      <w:r>
        <w:t>II.</w:t>
      </w:r>
    </w:p>
    <w:p w14:paraId="6A1A0DD9" w14:textId="77777777" w:rsidR="009F2F9C" w:rsidRDefault="009F2F9C" w:rsidP="009F2F9C">
      <w:pPr>
        <w:jc w:val="center"/>
      </w:pPr>
    </w:p>
    <w:p w14:paraId="04921B0C" w14:textId="4BBB72A5" w:rsidR="009F2F9C" w:rsidRDefault="009F2F9C" w:rsidP="009F2F9C">
      <w:r>
        <w:t>Odobrava se pravo služnosti na:</w:t>
      </w:r>
    </w:p>
    <w:p w14:paraId="74244D55" w14:textId="7FBDFECF" w:rsidR="009F2F9C" w:rsidRDefault="009F2F9C" w:rsidP="009F2F9C">
      <w:r>
        <w:t>-k.č.</w:t>
      </w:r>
      <w:r w:rsidR="008B3838">
        <w:t>br.</w:t>
      </w:r>
      <w:r>
        <w:t xml:space="preserve"> 29</w:t>
      </w:r>
      <w:r w:rsidR="006902F6">
        <w:t>41</w:t>
      </w:r>
      <w:r>
        <w:t>, zk.ul. 3</w:t>
      </w:r>
      <w:r w:rsidR="006902F6">
        <w:t>675</w:t>
      </w:r>
      <w:r>
        <w:t xml:space="preserve"> put, površine 1</w:t>
      </w:r>
      <w:r w:rsidR="006902F6">
        <w:t>7148</w:t>
      </w:r>
      <w:r>
        <w:t xml:space="preserve"> m</w:t>
      </w:r>
      <w:r w:rsidR="008B3838">
        <w:rPr>
          <w:vertAlign w:val="superscript"/>
        </w:rPr>
        <w:t>2</w:t>
      </w:r>
      <w:r>
        <w:t xml:space="preserve"> k.o. Cerna</w:t>
      </w:r>
    </w:p>
    <w:p w14:paraId="2FB7BC00" w14:textId="0E28281A" w:rsidR="009F2F9C" w:rsidRDefault="009F2F9C" w:rsidP="009F2F9C">
      <w:r>
        <w:t>-k.č.</w:t>
      </w:r>
      <w:r w:rsidR="008B3838">
        <w:t xml:space="preserve">br. </w:t>
      </w:r>
      <w:r>
        <w:t>29</w:t>
      </w:r>
      <w:r w:rsidR="006902F6">
        <w:t>44</w:t>
      </w:r>
      <w:r>
        <w:t xml:space="preserve">, </w:t>
      </w:r>
      <w:r w:rsidR="006902F6">
        <w:t>zk.ul.</w:t>
      </w:r>
      <w:r>
        <w:t xml:space="preserve"> 3</w:t>
      </w:r>
      <w:r w:rsidR="006902F6">
        <w:t>238 put, površine</w:t>
      </w:r>
      <w:r>
        <w:t xml:space="preserve"> </w:t>
      </w:r>
      <w:r w:rsidR="006902F6">
        <w:t>33478</w:t>
      </w:r>
      <w:r>
        <w:t xml:space="preserve"> m</w:t>
      </w:r>
      <w:r w:rsidR="008B3838">
        <w:rPr>
          <w:vertAlign w:val="superscript"/>
        </w:rPr>
        <w:t>2</w:t>
      </w:r>
      <w:r>
        <w:t xml:space="preserve"> k.o. Cerna</w:t>
      </w:r>
    </w:p>
    <w:p w14:paraId="7DE3C3E6" w14:textId="362FDE9E" w:rsidR="006902F6" w:rsidRDefault="006902F6" w:rsidP="009F2F9C">
      <w:r>
        <w:t>-k.č.</w:t>
      </w:r>
      <w:r w:rsidR="008B3838">
        <w:t>br.</w:t>
      </w:r>
      <w:r>
        <w:t xml:space="preserve"> 2976, zk.ul. 3237 put, površine 8037 m</w:t>
      </w:r>
      <w:r w:rsidR="008B3838">
        <w:rPr>
          <w:vertAlign w:val="superscript"/>
        </w:rPr>
        <w:t>2</w:t>
      </w:r>
      <w:r>
        <w:t xml:space="preserve"> k.o. Cerna</w:t>
      </w:r>
      <w:r w:rsidR="008B3838">
        <w:t>.</w:t>
      </w:r>
      <w:r>
        <w:t xml:space="preserve">     </w:t>
      </w:r>
    </w:p>
    <w:p w14:paraId="36B42B3C" w14:textId="77777777" w:rsidR="009F2F9C" w:rsidRDefault="009F2F9C" w:rsidP="009F2F9C"/>
    <w:p w14:paraId="38EB7177" w14:textId="77777777" w:rsidR="009F2F9C" w:rsidRPr="00BF61B6" w:rsidRDefault="009F2F9C" w:rsidP="009F2F9C"/>
    <w:p w14:paraId="7C431F7D" w14:textId="77777777" w:rsidR="006D77AC" w:rsidRPr="00DC4FF6" w:rsidRDefault="009F2F9C" w:rsidP="006D77AC">
      <w:pPr>
        <w:jc w:val="right"/>
        <w:rPr>
          <w:rFonts w:eastAsia="Batan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77AC" w:rsidRPr="00DC4FF6">
        <w:t>PREDSJEDNIK</w:t>
      </w:r>
    </w:p>
    <w:p w14:paraId="361C04E8" w14:textId="77777777" w:rsidR="006D77AC" w:rsidRPr="00D838CA" w:rsidRDefault="006D77AC" w:rsidP="006D77AC">
      <w:pPr>
        <w:pStyle w:val="Bezproreda"/>
        <w:jc w:val="right"/>
        <w:rPr>
          <w:rFonts w:ascii="Times New Roman" w:hAnsi="Times New Roman"/>
          <w:sz w:val="24"/>
        </w:rPr>
      </w:pPr>
      <w:r w:rsidRPr="00DC4FF6">
        <w:rPr>
          <w:rFonts w:ascii="Times New Roman" w:hAnsi="Times New Roman"/>
          <w:bCs/>
          <w:sz w:val="24"/>
        </w:rPr>
        <w:t xml:space="preserve"> Mario Kesegić, mag.ing.mech</w:t>
      </w:r>
    </w:p>
    <w:p w14:paraId="5B8E55F7" w14:textId="6BF513EB" w:rsidR="004C2DE0" w:rsidRDefault="004C2DE0" w:rsidP="006D77AC"/>
    <w:sectPr w:rsidR="004C2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9C"/>
    <w:rsid w:val="00006540"/>
    <w:rsid w:val="003C46F8"/>
    <w:rsid w:val="003C5D2D"/>
    <w:rsid w:val="004571B2"/>
    <w:rsid w:val="004663F2"/>
    <w:rsid w:val="004C2DE0"/>
    <w:rsid w:val="006902F6"/>
    <w:rsid w:val="006D77AC"/>
    <w:rsid w:val="008B3838"/>
    <w:rsid w:val="009F2F9C"/>
    <w:rsid w:val="00B76CB6"/>
    <w:rsid w:val="00C7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03F7E"/>
  <w15:chartTrackingRefBased/>
  <w15:docId w15:val="{BFF73042-FA96-4BE8-8104-591644E1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6D77A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vlada.hr/Slike/2002/12/08/6111719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Općina Cerna</cp:lastModifiedBy>
  <cp:revision>6</cp:revision>
  <cp:lastPrinted>2022-01-14T09:10:00Z</cp:lastPrinted>
  <dcterms:created xsi:type="dcterms:W3CDTF">2021-12-23T09:44:00Z</dcterms:created>
  <dcterms:modified xsi:type="dcterms:W3CDTF">2024-03-07T12:40:00Z</dcterms:modified>
</cp:coreProperties>
</file>